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Insight Cities Vienna - Vienna for Children: Tales of Dragons &amp; Saints - 3 hour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LRJUFK
</w:t>
            </w:r>
          </w:p>
          <w:p>
            <w:r>
              <w:rPr>
                <w:b/>
              </w:rPr>
              <w:t xml:space="preserve">Company Website:</w:t>
            </w:r>
            <w:r>
              <w:t xml:space="preserve">
insightcities.com/our-walk/vienna-tours
</w:t>
            </w:r>
          </w:p>
          <w:p>
            <w:r>
              <w:rPr>
                <w:b/>
              </w:rPr>
              <w:t xml:space="preserve">Primary Contact:</w:t>
            </w:r>
            <w:r>
              <w:t xml:space="preserve">
Insight Cities Vienna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statues and facades of Vienna’s Old City are filled with noblemen and peasants as well as mythical creatures and demons who were vanquished by knights and saints. This 3-hour Vienna for Children tour explores the images of legendary animals and heroes in the art of Stephansdom and other iconic Innere Stadt sites, offering stories that bring bygone eras to life. Your historian guide is a specialist in making tours captivating for kids but still gripping and interesting for their adults. The perfect option if you’ll be visiting the Imperial City with children. 
Take in Roman ruins that reveal Vienna’s origin as a fort on the Danube. Experience the soaring medieval Stephansdom with mythical saints and creatures, while learning of its construction. Find out fun facts for kids: the inbred, oversized chin of the Imperial family seen in Plague columns, the 16-inch waist of the image-conscious Empress Sisi, the child-prodigy Mozart, and more. Enjoy a cafe break with famous Viennese cakes!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Stephen's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Hofburg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Imperial Crypt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Austria has done an exceptional job flattening the curve of the Covid-19 virus.  Most activities, gatherings and trips are allowed for locals as well as travelers.  We are keeping our eye on changes in requirements and adapting our tours swiftly.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offered.&lt;br&gt;Thank you for giving us the name of your hotel or the address of your holiday flat. We will be sending you the photo, phone and bio of your family-friendly local historian guide!&lt;br&gt;Hotel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for-children-tales-of-dragons-saints-3-hour-private-tour/31d68986-c4e9-41eb-9e82-54a69697ac58" TargetMode="External" Id="rId8"/>
  <Relationship Type="http://schemas.openxmlformats.org/officeDocument/2006/relationships/hyperlink" Target="https://magpie.travel/download_product_images?id=31d68986-c4e9-41eb-9e82-54a69697ac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