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San Diego Summer Whale and Dolphin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Diego, California,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4.0 hours
</w:t>
            </w:r>
          </w:p>
        </w:tc>
        <w:tc>
          <w:tcPr/>
          <w:p>
            <w:r>
              <w:rPr>
                <w:b/>
              </w:rPr>
              <w:t xml:space="preserve">Magpie Product Code:</w:t>
            </w:r>
            <w:r>
              <w:t xml:space="preserve">
YQUKXB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-Opportunity to spot whales, dolphins, sea lions and marine birds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live narration on marine life from our expert captains and volunteer naturalists called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exclusive look at local environmental efforts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-Snack bars featuring hot food, full bar and souvenirs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-Spacious sun deck seating with tons of rail space all around the ship for great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love whales, dolphins, sea lions &amp; sea birds, hop on board for an unforgettable adventure! Speed out to sea on a comfortable yacht with indoor and outdoor seating, on-board experts from The San Diego Natural History Museum and a fully-stocked snack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Diego is one of the best locations to watch whales year-round! You'll head out of the bay into the open ocean on board a large boat to look for the whales on the surface of the water. In summer, the legendary Blue Whales - the largest animals on Earth - and Humpback Whales commonly feed off-shore of the San Diego coast. We also often spot Minke Whales, Fin Whales, and large pods of Dolphins. </w:t>
      </w:r>
      <w:r>
        <w:rPr>
          <w:i/>
        </w:rPr>
        <w:t xml:space="preserve">Occasionally </w:t>
      </w:r>
      <w:r>
        <w:t xml:space="preserve">we even see Pilot Whales, False Killer Whales , Sperm Whales and Killer Whales on our cruises!  Featuring professional live narration on marine life from our expert captains and volunteer naturalists from the </w:t>
      </w:r>
      <w:hyperlink xmlns:r="http://schemas.openxmlformats.org/officeDocument/2006/relationships" r:id="rId10">
        <w:r>
          <w:rPr>
            <w:rStyle w:val="Hyperlink"/>
            <w:color w:val="000080"/>
            <w:u w:val="single"/>
          </w:rPr>
          <w:t xml:space="preserve">San Diego Natural History Museum</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cruise is currently only offering outdoor seating options only. We are fortunate to have beautiful outdoor decks that are available for sightseeing on San Diego Bay.  Food and beverage service will be available at outdoor tables. Access to the outer decks is by stairs only and you will have access to restrooms. We have great weather on the bay right now, we would just recommend you bring a hat, light sweater or jacket and of course your shades!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hour Whale Watching excursion in San Diego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outdoor seating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-Informative narration on whales and migration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-Opportunity to spot whales, sea lions, dolphins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-Spacious sun deck seating with tons of rail space all around the ship for great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and Service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3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this tour has 1 departure time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is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outside food or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-Boarding is 15 minutes prior to the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are required to wear masks/face coverings when on board as they are interacting with others who are not members of their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Safety Precautions: </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-Face masks required for travelers in public areas </w:t>
      </w:r>
    </w:p>
    <w:p xmlns:w="http://schemas.openxmlformats.org/wordprocessingml/2006/main">
      <w:pPr>
        <w:pStyle w:val="ListParagraph"/>
        <w:numPr>
          <w:ilvl w:val="0"/>
          <w:numId w:val="1"/>
        </w:numPr>
      </w:pPr>
      <w:r>
        <w:t xml:space="preserve">-Face masks required for guides in public areas </w:t>
      </w:r>
    </w:p>
    <w:p xmlns:w="http://schemas.openxmlformats.org/wordprocessingml/2006/main">
      <w:pPr>
        <w:pStyle w:val="ListParagraph"/>
        <w:numPr>
          <w:ilvl w:val="0"/>
          <w:numId w:val="1"/>
        </w:numPr>
      </w:pPr>
      <w:r>
        <w:t xml:space="preserve">-Hand sanitizer available to travelers and staff </w:t>
      </w:r>
    </w:p>
    <w:p xmlns:w="http://schemas.openxmlformats.org/wordprocessingml/2006/main">
      <w:pPr>
        <w:pStyle w:val="ListParagraph"/>
        <w:numPr>
          <w:ilvl w:val="0"/>
          <w:numId w:val="1"/>
        </w:numPr>
      </w:pPr>
      <w:r>
        <w:t xml:space="preserve">-Social distancing enforced throughout experience </w:t>
      </w:r>
    </w:p>
    <w:p xmlns:w="http://schemas.openxmlformats.org/wordprocessingml/2006/main">
      <w:pPr>
        <w:pStyle w:val="ListParagraph"/>
        <w:numPr>
          <w:ilvl w:val="0"/>
          <w:numId w:val="1"/>
        </w:numPr>
      </w:pPr>
      <w:r>
        <w:t xml:space="preserve">-Regularly sanitized high-traffic areas Gear/equipment sanitized between use </w:t>
      </w:r>
    </w:p>
    <w:p xmlns:w="http://schemas.openxmlformats.org/wordprocessingml/2006/main">
      <w:pPr>
        <w:pStyle w:val="ListParagraph"/>
        <w:numPr>
          <w:ilvl w:val="0"/>
          <w:numId w:val="1"/>
        </w:numPr>
      </w:pPr>
      <w:r>
        <w:t xml:space="preserve">-Transportation vehicles regularly sanitized </w:t>
      </w:r>
    </w:p>
    <w:p xmlns:w="http://schemas.openxmlformats.org/wordprocessingml/2006/main">
      <w:pPr>
        <w:pStyle w:val="ListParagraph"/>
        <w:numPr>
          <w:ilvl w:val="0"/>
          <w:numId w:val="1"/>
        </w:numPr>
      </w:pPr>
      <w:r>
        <w:t xml:space="preserve">-Guides required to regularly wash hands </w:t>
      </w:r>
    </w:p>
    <w:p xmlns:w="http://schemas.openxmlformats.org/wordprocessingml/2006/main">
      <w:pPr>
        <w:pStyle w:val="ListParagraph"/>
        <w:numPr>
          <w:ilvl w:val="0"/>
          <w:numId w:val="1"/>
        </w:numPr>
      </w:pPr>
      <w:r>
        <w:t xml:space="preserve">-Temperature checks for travelers upon arrival</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Guests are required to wear masks/face coverings when on board and as they are interacting with others who are not members of their household/party. Masks/face coverings are not required while seated. Masks/face coverings are not required on children under the age of two and anyone who cannot medically tolerate the mask/face covering.</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Transportation vehicles regularly sanitized,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06-01-2020 To 09-30-2020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br/>
      </w:r>
      <w:r>
        <w:rPr>
          <w:b/>
        </w:rPr>
        <w:t xml:space="preserve">Wednesday:</w:t>
      </w:r>
      <w:r>
        <w:br/>
      </w:r>
      <w:r>
        <w:rPr>
          <w:b/>
        </w:rPr>
        <w:t xml:space="preserve">Thursday:</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Our Whale &amp; Dolphin Watching Adventure Cruises are available two times per day. Boarding for the first cruise starts at 8:45 AM and we depart the harbor by 9:00 AM sharp. The cruise returns back to the dock at 1:00 PM. Give yourself plenty of time parking, walking to the boat, and check-in at the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970 N Harbor Drive, San Diego, CA, 92101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 hour Whale Watching Cruise departing at 9:30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 hour Whale Watching Cruise departing at 9:30 am or 1:30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Summer Whale &amp; Dolphin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rPr>
                <w:b/>
              </w:rPr>
              <w:t xml:space="preserve">Winter Whale &amp; Dolphin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diego-summer-whale-and-dolphin-cruise/562188e8-5dd4-4225-a389-81347515a6c0" TargetMode="External" Id="rId8"/>
  <Relationship Type="http://schemas.openxmlformats.org/officeDocument/2006/relationships/hyperlink" Target="https://magpie.travel/download_product_images?id=562188e8-5dd4-4225-a389-81347515a6c0" TargetMode="External" Id="rId9"/>
  <Relationship Type="http://schemas.openxmlformats.org/officeDocument/2006/relationships/hyperlink" Target="http://www.sdnhm.org/"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